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7001</w:t>
        <w:t xml:space="preserve">.  </w:t>
      </w:r>
      <w:r>
        <w:rPr>
          <w:b/>
        </w:rPr>
        <w:t xml:space="preserve">State Development Office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481, §3 (NEW). PL 1987, c. 534, §§A16,A19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§7001. State Development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§7001. State Development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§7001. STATE DEVELOPMENT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